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B1" w:rsidRPr="005615B1" w:rsidRDefault="005615B1" w:rsidP="00561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1"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</w:p>
    <w:p w:rsidR="0000203E" w:rsidRDefault="005615B1" w:rsidP="00561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B1">
        <w:rPr>
          <w:rFonts w:ascii="Times New Roman" w:hAnsi="Times New Roman" w:cs="Times New Roman"/>
          <w:b/>
          <w:sz w:val="28"/>
          <w:szCs w:val="28"/>
        </w:rPr>
        <w:t>организатора зонального этапа Олимпиады в Мордовском, Жердевском, Токарёвском районах</w:t>
      </w:r>
    </w:p>
    <w:p w:rsidR="005615B1" w:rsidRDefault="005615B1" w:rsidP="00561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B1">
        <w:rPr>
          <w:rFonts w:ascii="Times New Roman" w:hAnsi="Times New Roman" w:cs="Times New Roman"/>
          <w:sz w:val="28"/>
          <w:szCs w:val="28"/>
          <w:u w:val="single"/>
        </w:rPr>
        <w:t>Пасенова Лилия Юрьевна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творчества», р.п. Мордово.</w:t>
      </w: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B1">
        <w:rPr>
          <w:rFonts w:ascii="Times New Roman" w:hAnsi="Times New Roman" w:cs="Times New Roman"/>
          <w:sz w:val="28"/>
          <w:szCs w:val="28"/>
          <w:u w:val="single"/>
        </w:rPr>
        <w:t>Рабочий телефон</w:t>
      </w:r>
      <w:r>
        <w:rPr>
          <w:rFonts w:ascii="Times New Roman" w:hAnsi="Times New Roman" w:cs="Times New Roman"/>
          <w:sz w:val="28"/>
          <w:szCs w:val="28"/>
        </w:rPr>
        <w:t>: 8(475-42) 3-85-22</w:t>
      </w: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B1">
        <w:rPr>
          <w:rFonts w:ascii="Times New Roman" w:hAnsi="Times New Roman" w:cs="Times New Roman"/>
          <w:sz w:val="28"/>
          <w:szCs w:val="28"/>
          <w:u w:val="single"/>
        </w:rPr>
        <w:t>Мобильный</w:t>
      </w:r>
      <w:r>
        <w:rPr>
          <w:rFonts w:ascii="Times New Roman" w:hAnsi="Times New Roman" w:cs="Times New Roman"/>
          <w:sz w:val="28"/>
          <w:szCs w:val="28"/>
        </w:rPr>
        <w:t>: 8(915) 882-47-23</w:t>
      </w:r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B1" w:rsidRP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B1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</w:t>
      </w:r>
      <w:r w:rsidRPr="005615B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615B1">
          <w:rPr>
            <w:rStyle w:val="a5"/>
            <w:rFonts w:ascii="Times New Roman" w:hAnsi="Times New Roman"/>
            <w:sz w:val="28"/>
            <w:szCs w:val="28"/>
            <w:lang w:val="en-US"/>
          </w:rPr>
          <w:t>mordovo</w:t>
        </w:r>
        <w:r w:rsidRPr="005615B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615B1">
          <w:rPr>
            <w:rStyle w:val="a5"/>
            <w:rFonts w:ascii="Times New Roman" w:hAnsi="Times New Roman"/>
            <w:sz w:val="28"/>
            <w:szCs w:val="28"/>
            <w:lang w:val="en-US"/>
          </w:rPr>
          <w:t>moudod</w:t>
        </w:r>
        <w:r w:rsidRPr="005615B1">
          <w:rPr>
            <w:rStyle w:val="a5"/>
            <w:rFonts w:ascii="Times New Roman" w:hAnsi="Times New Roman"/>
            <w:sz w:val="28"/>
            <w:szCs w:val="28"/>
          </w:rPr>
          <w:t>2011@</w:t>
        </w:r>
        <w:r w:rsidRPr="005615B1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5615B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5615B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5B1" w:rsidRPr="005615B1" w:rsidRDefault="005615B1" w:rsidP="00561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15B1" w:rsidRPr="005615B1" w:rsidSect="0000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B1"/>
    <w:rsid w:val="0000203E"/>
    <w:rsid w:val="001F7CBB"/>
    <w:rsid w:val="005615B1"/>
    <w:rsid w:val="0088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B3"/>
  </w:style>
  <w:style w:type="paragraph" w:styleId="2">
    <w:name w:val="heading 2"/>
    <w:basedOn w:val="a"/>
    <w:link w:val="20"/>
    <w:uiPriority w:val="9"/>
    <w:qFormat/>
    <w:rsid w:val="0088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83CB3"/>
    <w:rPr>
      <w:b/>
      <w:bCs/>
    </w:rPr>
  </w:style>
  <w:style w:type="paragraph" w:styleId="a4">
    <w:name w:val="List Paragraph"/>
    <w:basedOn w:val="a"/>
    <w:uiPriority w:val="34"/>
    <w:qFormat/>
    <w:rsid w:val="00883CB3"/>
    <w:pPr>
      <w:ind w:left="720"/>
      <w:contextualSpacing/>
    </w:pPr>
  </w:style>
  <w:style w:type="character" w:styleId="a5">
    <w:name w:val="Hyperlink"/>
    <w:rsid w:val="005615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dovo.moudod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1</cp:revision>
  <dcterms:created xsi:type="dcterms:W3CDTF">2019-12-09T11:39:00Z</dcterms:created>
  <dcterms:modified xsi:type="dcterms:W3CDTF">2019-12-09T11:44:00Z</dcterms:modified>
</cp:coreProperties>
</file>